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88D" w:rsidRDefault="00BC188D"/>
    <w:p w:rsidR="00BC188D" w:rsidRDefault="00BC188D">
      <w:pPr>
        <w:rPr>
          <w:noProof/>
          <w:lang w:eastAsia="en-GB"/>
        </w:rPr>
      </w:pPr>
      <w:r>
        <w:rPr>
          <w:noProof/>
          <w:lang w:eastAsia="en-GB"/>
        </w:rPr>
        <w:t>Bucket List</w:t>
      </w:r>
    </w:p>
    <w:p w:rsidR="00BC188D" w:rsidRDefault="00BC188D">
      <w:r w:rsidRPr="0079478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8A7FAF2" wp14:editId="1F52E15F">
            <wp:simplePos x="0" y="0"/>
            <wp:positionH relativeFrom="margin">
              <wp:align>left</wp:align>
            </wp:positionH>
            <wp:positionV relativeFrom="paragraph">
              <wp:posOffset>1029970</wp:posOffset>
            </wp:positionV>
            <wp:extent cx="4173855" cy="2181225"/>
            <wp:effectExtent l="0" t="0" r="0" b="9525"/>
            <wp:wrapSquare wrapText="bothSides"/>
            <wp:docPr id="4" name="Picture 4" descr="C:\Users\gtreglown\AppData\Roaming\Microsoft\Windows\Network Shortcuts\thumbnail_IMG_2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treglown\AppData\Roaming\Microsoft\Windows\Network Shortcuts\thumbnail_IMG_21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83" b="32589"/>
                    <a:stretch/>
                  </pic:blipFill>
                  <pic:spPr bwMode="auto">
                    <a:xfrm>
                      <a:off x="0" y="0"/>
                      <a:ext cx="417385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Another great idea! Every time you wish you could do something, go somewhere, treat yourself, see someone you love, visit a new place </w:t>
      </w:r>
      <w:proofErr w:type="spellStart"/>
      <w:r>
        <w:t>etc</w:t>
      </w:r>
      <w:proofErr w:type="spellEnd"/>
      <w:r>
        <w:t xml:space="preserve"> why not write it down and put it in a jar. When all this is over this can be your bucket list and you can work your way through the jar. </w:t>
      </w:r>
      <w:proofErr w:type="gramStart"/>
      <w:r>
        <w:t>But</w:t>
      </w:r>
      <w:proofErr w:type="gramEnd"/>
      <w:r>
        <w:t xml:space="preserve"> until then you can see the jar fill up and look forward to all the lovely things you can do. </w:t>
      </w:r>
    </w:p>
    <w:p w:rsidR="00BC188D" w:rsidRPr="00BC188D" w:rsidRDefault="00BC188D" w:rsidP="00BC188D"/>
    <w:p w:rsidR="00BC188D" w:rsidRPr="00BC188D" w:rsidRDefault="00BC188D" w:rsidP="00BC188D"/>
    <w:p w:rsidR="00BC188D" w:rsidRPr="00BC188D" w:rsidRDefault="00BC188D" w:rsidP="00BC188D"/>
    <w:p w:rsidR="00BC188D" w:rsidRDefault="00BC188D" w:rsidP="00BC188D">
      <w:pPr>
        <w:rPr>
          <w:noProof/>
          <w:lang w:eastAsia="en-GB"/>
        </w:rPr>
      </w:pPr>
    </w:p>
    <w:p w:rsidR="00BC188D" w:rsidRPr="00BC188D" w:rsidRDefault="00BC188D" w:rsidP="00BC188D"/>
    <w:p w:rsidR="00BC188D" w:rsidRPr="00BC188D" w:rsidRDefault="00BC188D" w:rsidP="00BC188D"/>
    <w:p w:rsidR="00BC188D" w:rsidRPr="00BC188D" w:rsidRDefault="00BC188D" w:rsidP="00BC188D"/>
    <w:p w:rsidR="00BC188D" w:rsidRPr="00BC188D" w:rsidRDefault="00BC188D" w:rsidP="00BC188D"/>
    <w:p w:rsidR="00BC188D" w:rsidRPr="00BC188D" w:rsidRDefault="00BC188D" w:rsidP="00BC188D"/>
    <w:p w:rsidR="00BC188D" w:rsidRPr="00BC188D" w:rsidRDefault="00BC188D" w:rsidP="00BC188D">
      <w:r w:rsidRPr="00BC188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3352800" cy="3339465"/>
            <wp:effectExtent l="0" t="0" r="0" b="0"/>
            <wp:wrapSquare wrapText="bothSides"/>
            <wp:docPr id="2" name="Picture 2" descr="C:\Users\gtreglown\AppData\Roaming\Microsoft\Windows\Network Shortcuts\thumbnail_IMG_2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treglown\AppData\Roaming\Microsoft\Windows\Network Shortcuts\thumbnail_IMG_21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7" b="27654"/>
                    <a:stretch/>
                  </pic:blipFill>
                  <pic:spPr bwMode="auto">
                    <a:xfrm>
                      <a:off x="0" y="0"/>
                      <a:ext cx="335280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Shadow animal art</w:t>
      </w:r>
    </w:p>
    <w:p w:rsidR="00BC188D" w:rsidRDefault="00BC188D" w:rsidP="00BC188D"/>
    <w:p w:rsidR="00BC188D" w:rsidRDefault="00BC188D" w:rsidP="00BC188D">
      <w:pPr>
        <w:rPr>
          <w:noProof/>
          <w:lang w:eastAsia="en-GB"/>
        </w:rPr>
      </w:pPr>
    </w:p>
    <w:p w:rsidR="00BC188D" w:rsidRDefault="00BC188D" w:rsidP="00BC188D">
      <w:pPr>
        <w:rPr>
          <w:noProof/>
          <w:lang w:eastAsia="en-GB"/>
        </w:rPr>
      </w:pPr>
    </w:p>
    <w:p w:rsidR="00781742" w:rsidRPr="00BC188D" w:rsidRDefault="00781742" w:rsidP="00BC188D">
      <w:bookmarkStart w:id="0" w:name="_GoBack"/>
      <w:bookmarkEnd w:id="0"/>
    </w:p>
    <w:sectPr w:rsidR="00781742" w:rsidRPr="00BC18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88D"/>
    <w:rsid w:val="007069AA"/>
    <w:rsid w:val="00781742"/>
    <w:rsid w:val="00BC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CA99E"/>
  <w15:chartTrackingRefBased/>
  <w15:docId w15:val="{53CCCD74-CA82-4D8C-9996-9CFBB6E98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Treglown</dc:creator>
  <cp:keywords/>
  <dc:description/>
  <cp:lastModifiedBy>Georgia Treglown</cp:lastModifiedBy>
  <cp:revision>1</cp:revision>
  <dcterms:created xsi:type="dcterms:W3CDTF">2020-03-30T09:29:00Z</dcterms:created>
  <dcterms:modified xsi:type="dcterms:W3CDTF">2020-03-30T10:25:00Z</dcterms:modified>
</cp:coreProperties>
</file>